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AD3" w:rsidRDefault="00CF184B">
      <w:r>
        <w:t>Wednesday 15</w:t>
      </w:r>
      <w:r w:rsidRPr="00CF184B">
        <w:rPr>
          <w:vertAlign w:val="superscript"/>
        </w:rPr>
        <w:t>th</w:t>
      </w:r>
      <w:r>
        <w:t xml:space="preserve"> July 2020</w:t>
      </w:r>
    </w:p>
    <w:p w:rsidR="00CF184B" w:rsidRDefault="00CF184B"/>
    <w:p w:rsidR="00CF184B" w:rsidRDefault="00CF184B" w:rsidP="00CF184B">
      <w:pPr>
        <w:rPr>
          <w:rFonts w:cstheme="minorHAnsi"/>
          <w:sz w:val="28"/>
        </w:rPr>
      </w:pPr>
      <w:r w:rsidRPr="00CF184B">
        <w:rPr>
          <w:rFonts w:ascii="Segoe UI Symbol" w:hAnsi="Segoe UI Symbol" w:cs="Segoe UI Symbol"/>
          <w:sz w:val="28"/>
        </w:rPr>
        <w:t>★</w:t>
      </w:r>
      <w:r w:rsidRPr="00CF184B">
        <w:rPr>
          <w:rFonts w:cstheme="minorHAnsi"/>
          <w:sz w:val="28"/>
        </w:rPr>
        <w:t xml:space="preserve">Poetry Challenge 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 w:rsidRPr="00CF184B">
        <w:rPr>
          <w:rFonts w:cstheme="minorHAnsi"/>
          <w:sz w:val="28"/>
        </w:rPr>
        <w:t>Read this simile poem. A simile is when you compare one thing to another, for example, as bald as an egg; eyes like lightbulbs. The English language is full of well-known similes, for example, as quiet as a mouse.</w:t>
      </w:r>
    </w:p>
    <w:p w:rsidR="00CF184B" w:rsidRDefault="00CF184B" w:rsidP="00CF184B">
      <w:pPr>
        <w:rPr>
          <w:rFonts w:cstheme="minorHAnsi"/>
          <w:sz w:val="28"/>
        </w:rPr>
      </w:pPr>
      <w:r>
        <w:rPr>
          <w:noProof/>
          <w:lang w:eastAsia="en-GB"/>
        </w:rPr>
        <w:drawing>
          <wp:inline distT="0" distB="0" distL="0" distR="0" wp14:anchorId="28AECEA3" wp14:editId="2B4C8205">
            <wp:extent cx="4057650" cy="3743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84B" w:rsidRDefault="00CF184B" w:rsidP="00CF184B">
      <w:pPr>
        <w:rPr>
          <w:rFonts w:cstheme="minorHAnsi"/>
          <w:sz w:val="28"/>
        </w:rPr>
      </w:pPr>
      <w:r w:rsidRPr="00CF184B">
        <w:rPr>
          <w:rFonts w:cstheme="minorHAnsi"/>
          <w:sz w:val="28"/>
        </w:rPr>
        <w:t xml:space="preserve">This poem has lots of similes in it. It takes each part of The </w:t>
      </w:r>
      <w:proofErr w:type="spellStart"/>
      <w:r w:rsidRPr="00CF184B">
        <w:rPr>
          <w:rFonts w:cstheme="minorHAnsi"/>
          <w:sz w:val="28"/>
        </w:rPr>
        <w:t>Pobble’s</w:t>
      </w:r>
      <w:proofErr w:type="spellEnd"/>
      <w:r w:rsidRPr="00CF184B">
        <w:rPr>
          <w:rFonts w:cstheme="minorHAnsi"/>
          <w:sz w:val="28"/>
        </w:rPr>
        <w:t xml:space="preserve"> appearance (head, hair, eyes, body and the way he walks) and compares it to something else. </w:t>
      </w:r>
      <w:r>
        <w:rPr>
          <w:rFonts w:cstheme="minorHAnsi"/>
          <w:sz w:val="28"/>
        </w:rPr>
        <w:br/>
      </w:r>
      <w:r w:rsidRPr="00CF184B">
        <w:rPr>
          <w:rFonts w:ascii="Segoe UI Symbol" w:hAnsi="Segoe UI Symbol" w:cs="Segoe UI Symbol"/>
          <w:sz w:val="28"/>
        </w:rPr>
        <w:t>★</w:t>
      </w:r>
      <w:r w:rsidRPr="00CF184B">
        <w:rPr>
          <w:rFonts w:cstheme="minorHAnsi"/>
          <w:sz w:val="28"/>
        </w:rPr>
        <w:t xml:space="preserve"> Talk to someone at home about similes. </w:t>
      </w:r>
      <w:r>
        <w:rPr>
          <w:rFonts w:cstheme="minorHAnsi"/>
          <w:sz w:val="28"/>
        </w:rPr>
        <w:br/>
      </w:r>
      <w:r w:rsidRPr="00CF184B">
        <w:rPr>
          <w:rFonts w:ascii="Segoe UI Symbol" w:hAnsi="Segoe UI Symbol" w:cs="Segoe UI Symbol"/>
          <w:sz w:val="28"/>
        </w:rPr>
        <w:t>★</w:t>
      </w:r>
      <w:r w:rsidRPr="00CF184B">
        <w:rPr>
          <w:rFonts w:cstheme="minorHAnsi"/>
          <w:sz w:val="28"/>
        </w:rPr>
        <w:t xml:space="preserve"> See if you can underline the simile in each line of the poem. One has been done for you. </w:t>
      </w:r>
      <w:r>
        <w:rPr>
          <w:rFonts w:cstheme="minorHAnsi"/>
          <w:sz w:val="28"/>
        </w:rPr>
        <w:br/>
      </w:r>
      <w:r w:rsidRPr="00CF184B">
        <w:rPr>
          <w:rFonts w:cstheme="minorHAnsi"/>
          <w:sz w:val="28"/>
        </w:rPr>
        <w:t xml:space="preserve">Now it’s your turn to write a simile poem! Here’s what to do: </w:t>
      </w:r>
      <w:r>
        <w:rPr>
          <w:rFonts w:cstheme="minorHAnsi"/>
          <w:sz w:val="28"/>
        </w:rPr>
        <w:br/>
      </w:r>
      <w:r w:rsidRPr="00CF184B">
        <w:rPr>
          <w:rFonts w:cstheme="minorHAnsi"/>
          <w:sz w:val="28"/>
        </w:rPr>
        <w:t xml:space="preserve">1. Choose a character from The </w:t>
      </w:r>
      <w:proofErr w:type="spellStart"/>
      <w:r w:rsidRPr="00CF184B">
        <w:rPr>
          <w:rFonts w:cstheme="minorHAnsi"/>
          <w:sz w:val="28"/>
        </w:rPr>
        <w:t>Quangle</w:t>
      </w:r>
      <w:proofErr w:type="spellEnd"/>
      <w:r w:rsidRPr="00CF184B">
        <w:rPr>
          <w:rFonts w:cstheme="minorHAnsi"/>
          <w:sz w:val="28"/>
        </w:rPr>
        <w:t xml:space="preserve"> Wangle’s Hat poem or make up your own fantastical character. </w:t>
      </w:r>
      <w:r>
        <w:rPr>
          <w:rFonts w:cstheme="minorHAnsi"/>
          <w:sz w:val="28"/>
        </w:rPr>
        <w:br/>
      </w:r>
      <w:r w:rsidRPr="00CF184B">
        <w:rPr>
          <w:rFonts w:cstheme="minorHAnsi"/>
          <w:sz w:val="28"/>
        </w:rPr>
        <w:t xml:space="preserve">2. Write down each part of the character in the grid below. </w:t>
      </w:r>
      <w:r>
        <w:rPr>
          <w:rFonts w:cstheme="minorHAnsi"/>
          <w:sz w:val="28"/>
        </w:rPr>
        <w:br/>
      </w:r>
      <w:r w:rsidRPr="00CF184B">
        <w:rPr>
          <w:rFonts w:cstheme="minorHAnsi"/>
          <w:sz w:val="28"/>
        </w:rPr>
        <w:t>3. Think about what each part is like and write your ideas into the grid.</w:t>
      </w:r>
    </w:p>
    <w:p w:rsidR="00CF184B" w:rsidRDefault="00CF184B" w:rsidP="00CF184B">
      <w:pPr>
        <w:rPr>
          <w:rFonts w:cstheme="minorHAnsi"/>
          <w:sz w:val="28"/>
        </w:rPr>
      </w:pPr>
    </w:p>
    <w:p w:rsidR="00CF184B" w:rsidRDefault="00CF184B" w:rsidP="00CF184B">
      <w:pPr>
        <w:rPr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21EFCAD3" wp14:editId="0744CEF5">
            <wp:simplePos x="0" y="0"/>
            <wp:positionH relativeFrom="margin">
              <wp:align>right</wp:align>
            </wp:positionH>
            <wp:positionV relativeFrom="paragraph">
              <wp:posOffset>5419725</wp:posOffset>
            </wp:positionV>
            <wp:extent cx="5731510" cy="2799715"/>
            <wp:effectExtent l="0" t="0" r="254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9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184B">
        <w:rPr>
          <w:sz w:val="28"/>
        </w:rPr>
        <w:t>My character is</w:t>
      </w:r>
      <w:r>
        <w:rPr>
          <w:sz w:val="28"/>
        </w:rPr>
        <w:t>:</w:t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noProof/>
          <w:lang w:eastAsia="en-GB"/>
        </w:rPr>
        <w:drawing>
          <wp:inline distT="0" distB="0" distL="0" distR="0" wp14:anchorId="691C49A9" wp14:editId="7D42D6A5">
            <wp:extent cx="5731510" cy="45212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2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84B" w:rsidRPr="00CF184B" w:rsidRDefault="00CF184B" w:rsidP="00CF184B">
      <w:pPr>
        <w:rPr>
          <w:rFonts w:cstheme="minorHAnsi"/>
          <w:sz w:val="44"/>
        </w:rPr>
      </w:pPr>
    </w:p>
    <w:p w:rsidR="00CF184B" w:rsidRDefault="00CF184B" w:rsidP="00CF184B"/>
    <w:p w:rsidR="00CF184B" w:rsidRDefault="00CF184B" w:rsidP="00CF184B"/>
    <w:p w:rsidR="00CF184B" w:rsidRPr="00CF184B" w:rsidRDefault="00CF184B" w:rsidP="00CF184B"/>
    <w:p w:rsidR="00CF184B" w:rsidRPr="00CF184B" w:rsidRDefault="00CF184B" w:rsidP="00CF184B"/>
    <w:p w:rsidR="00CF184B" w:rsidRPr="00CF184B" w:rsidRDefault="00CF184B" w:rsidP="00CF184B"/>
    <w:p w:rsidR="00CF184B" w:rsidRPr="00CF184B" w:rsidRDefault="00CF184B" w:rsidP="00CF184B"/>
    <w:p w:rsidR="00CF184B" w:rsidRPr="00CF184B" w:rsidRDefault="00CF184B" w:rsidP="00CF184B"/>
    <w:p w:rsidR="00CF184B" w:rsidRDefault="00CF184B" w:rsidP="00CF184B"/>
    <w:p w:rsidR="00CF184B" w:rsidRDefault="00CF184B" w:rsidP="00CF184B">
      <w:pPr>
        <w:jc w:val="center"/>
      </w:pPr>
    </w:p>
    <w:p w:rsidR="00CF184B" w:rsidRPr="00CF184B" w:rsidRDefault="00CF184B" w:rsidP="00CF184B">
      <w:pPr>
        <w:rPr>
          <w:sz w:val="28"/>
        </w:rPr>
      </w:pPr>
      <w:bookmarkStart w:id="0" w:name="_GoBack"/>
      <w:bookmarkEnd w:id="0"/>
    </w:p>
    <w:sectPr w:rsidR="00CF184B" w:rsidRPr="00CF18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CDD"/>
    <w:rsid w:val="00CB7AD3"/>
    <w:rsid w:val="00CF184B"/>
    <w:rsid w:val="00FE1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92A7B"/>
  <w15:chartTrackingRefBased/>
  <w15:docId w15:val="{0A932279-26D0-4E98-AEC2-83E06AB80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133</Words>
  <Characters>762</Characters>
  <Application>Microsoft Office Word</Application>
  <DocSecurity>0</DocSecurity>
  <Lines>6</Lines>
  <Paragraphs>1</Paragraphs>
  <ScaleCrop>false</ScaleCrop>
  <Company>First Federation Trust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2</cp:revision>
  <dcterms:created xsi:type="dcterms:W3CDTF">2020-07-03T12:59:00Z</dcterms:created>
  <dcterms:modified xsi:type="dcterms:W3CDTF">2020-07-03T13:04:00Z</dcterms:modified>
</cp:coreProperties>
</file>